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0"/>
        <w:gridCol w:w="700"/>
        <w:gridCol w:w="2560"/>
        <w:gridCol w:w="340"/>
        <w:gridCol w:w="1100"/>
        <w:gridCol w:w="1440"/>
        <w:gridCol w:w="320"/>
        <w:gridCol w:w="780"/>
        <w:gridCol w:w="1020"/>
        <w:gridCol w:w="80"/>
        <w:gridCol w:w="1100"/>
        <w:gridCol w:w="1100"/>
        <w:gridCol w:w="1100"/>
        <w:gridCol w:w="1100"/>
        <w:gridCol w:w="1100"/>
        <w:gridCol w:w="400"/>
        <w:gridCol w:w="700"/>
        <w:gridCol w:w="1100"/>
        <w:gridCol w:w="400"/>
      </w:tblGrid>
      <w:tr w:rsidR="00A61BC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256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A61BCA" w:rsidRDefault="00A61BCA">
            <w:pPr>
              <w:pStyle w:val="EMPTYCELLSTYLE"/>
            </w:pPr>
          </w:p>
        </w:tc>
        <w:tc>
          <w:tcPr>
            <w:tcW w:w="32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8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02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8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256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A61BCA" w:rsidRDefault="00A61BCA">
            <w:pPr>
              <w:pStyle w:val="EMPTYCELLSTYLE"/>
            </w:pPr>
          </w:p>
        </w:tc>
        <w:tc>
          <w:tcPr>
            <w:tcW w:w="32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8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02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8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BCA" w:rsidRDefault="00CA08A7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256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A61BCA" w:rsidRDefault="00A61BCA">
            <w:pPr>
              <w:pStyle w:val="EMPTYCELLSTYLE"/>
            </w:pPr>
          </w:p>
        </w:tc>
        <w:tc>
          <w:tcPr>
            <w:tcW w:w="32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8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02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8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BCA" w:rsidRDefault="00CA08A7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29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грудня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2018 року № 1209)</w:t>
            </w: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1BCA" w:rsidRDefault="00CA08A7">
            <w:pPr>
              <w:jc w:val="center"/>
            </w:pPr>
            <w:r>
              <w:rPr>
                <w:b/>
                <w:sz w:val="32"/>
              </w:rPr>
              <w:t>ЗВІТ</w:t>
            </w: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BCA" w:rsidRDefault="00CA08A7" w:rsidP="0083326A">
            <w:pPr>
              <w:jc w:val="center"/>
            </w:pPr>
            <w:r>
              <w:rPr>
                <w:b/>
                <w:sz w:val="28"/>
              </w:rPr>
              <w:t xml:space="preserve">про </w:t>
            </w:r>
            <w:proofErr w:type="spellStart"/>
            <w:r>
              <w:rPr>
                <w:b/>
                <w:sz w:val="28"/>
              </w:rPr>
              <w:t>виконання</w:t>
            </w:r>
            <w:proofErr w:type="spellEnd"/>
            <w:r>
              <w:rPr>
                <w:b/>
                <w:sz w:val="28"/>
              </w:rPr>
              <w:t xml:space="preserve"> паспорта </w:t>
            </w: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202</w:t>
            </w:r>
            <w:r w:rsidR="0083326A">
              <w:rPr>
                <w:b/>
                <w:sz w:val="28"/>
                <w:lang w:val="uk-UA"/>
              </w:rPr>
              <w:t>0</w:t>
            </w:r>
            <w:r>
              <w:rPr>
                <w:b/>
                <w:sz w:val="28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</w:rPr>
              <w:t>р</w:t>
            </w:r>
            <w:proofErr w:type="gramEnd"/>
            <w:r>
              <w:rPr>
                <w:b/>
                <w:sz w:val="28"/>
              </w:rPr>
              <w:t>ік</w:t>
            </w:r>
            <w:proofErr w:type="spellEnd"/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61BCA" w:rsidRDefault="00CA08A7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61BCA" w:rsidRDefault="00CA08A7">
            <w:pPr>
              <w:jc w:val="center"/>
            </w:pPr>
            <w:r>
              <w:rPr>
                <w:b/>
              </w:rPr>
              <w:t>1200000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61BCA" w:rsidRDefault="00CA08A7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житлово-комунального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 xml:space="preserve"> </w:t>
            </w:r>
            <w:proofErr w:type="spellStart"/>
            <w:r>
              <w:t>Первомайської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</w:tc>
        <w:tc>
          <w:tcPr>
            <w:tcW w:w="1800" w:type="dxa"/>
            <w:gridSpan w:val="2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61BCA" w:rsidRDefault="00CA08A7">
            <w:pPr>
              <w:jc w:val="center"/>
            </w:pPr>
            <w:r>
              <w:t>22668891</w:t>
            </w: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61BCA" w:rsidRDefault="00CA08A7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61BCA" w:rsidRDefault="00CA08A7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</w:t>
            </w:r>
            <w:proofErr w:type="gramStart"/>
            <w:r>
              <w:rPr>
                <w:sz w:val="14"/>
              </w:rPr>
              <w:t xml:space="preserve"> )</w:t>
            </w:r>
            <w:proofErr w:type="gramEnd"/>
          </w:p>
        </w:tc>
        <w:tc>
          <w:tcPr>
            <w:tcW w:w="1800" w:type="dxa"/>
            <w:gridSpan w:val="2"/>
            <w:tcMar>
              <w:top w:w="20" w:type="dxa"/>
              <w:left w:w="0" w:type="dxa"/>
              <w:bottom w:w="0" w:type="dxa"/>
              <w:right w:w="0" w:type="dxa"/>
            </w:tcMar>
          </w:tcPr>
          <w:p w:rsidR="00A61BCA" w:rsidRDefault="00CA08A7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61BCA" w:rsidRDefault="00CA08A7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61BCA" w:rsidRDefault="00CA08A7">
            <w:pPr>
              <w:jc w:val="center"/>
            </w:pPr>
            <w:r>
              <w:rPr>
                <w:b/>
              </w:rPr>
              <w:t>1210000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61BCA" w:rsidRDefault="00CA08A7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житлово-комунального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 xml:space="preserve"> </w:t>
            </w:r>
            <w:proofErr w:type="spellStart"/>
            <w:r>
              <w:t>Первомайської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</w:tc>
        <w:tc>
          <w:tcPr>
            <w:tcW w:w="1800" w:type="dxa"/>
            <w:gridSpan w:val="2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61BCA" w:rsidRDefault="00CA08A7">
            <w:pPr>
              <w:jc w:val="center"/>
            </w:pPr>
            <w:r>
              <w:t>22668891</w:t>
            </w: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61BCA" w:rsidRDefault="00CA08A7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61BCA" w:rsidRDefault="00CA08A7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відповідального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виконавця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1800" w:type="dxa"/>
            <w:gridSpan w:val="2"/>
            <w:tcMar>
              <w:top w:w="20" w:type="dxa"/>
              <w:left w:w="0" w:type="dxa"/>
              <w:bottom w:w="0" w:type="dxa"/>
              <w:right w:w="0" w:type="dxa"/>
            </w:tcMar>
          </w:tcPr>
          <w:p w:rsidR="00A61BCA" w:rsidRDefault="00CA08A7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61BCA" w:rsidRDefault="00CA08A7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61BCA" w:rsidRDefault="00CA08A7">
            <w:pPr>
              <w:jc w:val="center"/>
            </w:pPr>
            <w:r>
              <w:rPr>
                <w:b/>
              </w:rPr>
              <w:t>1217463</w:t>
            </w:r>
          </w:p>
        </w:tc>
        <w:tc>
          <w:tcPr>
            <w:tcW w:w="3200" w:type="dxa"/>
            <w:gridSpan w:val="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61BCA" w:rsidRDefault="00CA08A7">
            <w:pPr>
              <w:jc w:val="center"/>
            </w:pPr>
            <w:r>
              <w:t>7463</w:t>
            </w:r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61BCA" w:rsidRDefault="00CA08A7">
            <w:pPr>
              <w:jc w:val="center"/>
            </w:pPr>
            <w:r>
              <w:t xml:space="preserve">  0456 </w:t>
            </w:r>
          </w:p>
        </w:tc>
        <w:tc>
          <w:tcPr>
            <w:tcW w:w="59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left="60"/>
              <w:jc w:val="both"/>
            </w:pPr>
            <w:proofErr w:type="spellStart"/>
            <w:r>
              <w:t>Утримання</w:t>
            </w:r>
            <w:proofErr w:type="spellEnd"/>
            <w:r>
              <w:t xml:space="preserve"> та </w:t>
            </w:r>
            <w:proofErr w:type="spellStart"/>
            <w:r>
              <w:t>розвиток</w:t>
            </w:r>
            <w:proofErr w:type="spellEnd"/>
            <w:r>
              <w:t xml:space="preserve"> </w:t>
            </w:r>
            <w:proofErr w:type="spellStart"/>
            <w:r>
              <w:t>автомобільних</w:t>
            </w:r>
            <w:proofErr w:type="spellEnd"/>
            <w:r>
              <w:t xml:space="preserve"> </w:t>
            </w:r>
            <w:proofErr w:type="spellStart"/>
            <w:r>
              <w:t>доріг</w:t>
            </w:r>
            <w:proofErr w:type="spellEnd"/>
            <w:r>
              <w:t xml:space="preserve"> та </w:t>
            </w:r>
            <w:proofErr w:type="spellStart"/>
            <w:r>
              <w:t>дорожньої</w:t>
            </w:r>
            <w:proofErr w:type="spellEnd"/>
            <w:r>
              <w:t xml:space="preserve"> </w:t>
            </w:r>
            <w:proofErr w:type="spellStart"/>
            <w:r>
              <w:t>інфраструктури</w:t>
            </w:r>
            <w:proofErr w:type="spellEnd"/>
            <w:r>
              <w:t xml:space="preserve"> за </w:t>
            </w:r>
            <w:proofErr w:type="spellStart"/>
            <w:r>
              <w:t>рахунок</w:t>
            </w:r>
            <w:proofErr w:type="spellEnd"/>
            <w:r>
              <w:t xml:space="preserve"> </w:t>
            </w:r>
            <w:proofErr w:type="spellStart"/>
            <w:r>
              <w:t>трансфертів</w:t>
            </w:r>
            <w:proofErr w:type="spellEnd"/>
            <w:r>
              <w:t xml:space="preserve">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інших</w:t>
            </w:r>
            <w:proofErr w:type="spellEnd"/>
            <w:r>
              <w:t xml:space="preserve"> </w:t>
            </w:r>
            <w:proofErr w:type="spellStart"/>
            <w:r>
              <w:t>місцевих</w:t>
            </w:r>
            <w:proofErr w:type="spellEnd"/>
            <w:r>
              <w:t xml:space="preserve"> </w:t>
            </w:r>
            <w:proofErr w:type="spellStart"/>
            <w:r>
              <w:t>бюджеті</w:t>
            </w:r>
            <w:proofErr w:type="gramStart"/>
            <w:r>
              <w:t>в</w:t>
            </w:r>
            <w:proofErr w:type="spellEnd"/>
            <w:proofErr w:type="gramEnd"/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61BCA" w:rsidRDefault="00CA08A7">
            <w:pPr>
              <w:jc w:val="center"/>
            </w:pPr>
            <w:r>
              <w:t>20547000000</w:t>
            </w: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320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Типової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Функціональної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59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BCA" w:rsidRDefault="00CA08A7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зг</w:t>
            </w:r>
            <w:r>
              <w:rPr>
                <w:sz w:val="14"/>
              </w:rPr>
              <w:t>ідно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</w:t>
            </w:r>
            <w:proofErr w:type="spellEnd"/>
            <w:r>
              <w:rPr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Типовою</w:t>
            </w:r>
            <w:proofErr w:type="gram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класифікацією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BCA" w:rsidRDefault="00CA08A7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r>
              <w:rPr>
                <w:sz w:val="24"/>
              </w:rPr>
              <w:t xml:space="preserve">4. </w:t>
            </w:r>
            <w:proofErr w:type="spellStart"/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>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proofErr w:type="gramStart"/>
            <w:r>
              <w:t>Ц</w:t>
            </w:r>
            <w:proofErr w:type="gramEnd"/>
            <w:r>
              <w:t>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left="60"/>
            </w:pPr>
            <w:proofErr w:type="spellStart"/>
            <w:proofErr w:type="gramStart"/>
            <w:r>
              <w:t>П</w:t>
            </w:r>
            <w:proofErr w:type="gramEnd"/>
            <w:r>
              <w:t>ідвищення</w:t>
            </w:r>
            <w:proofErr w:type="spellEnd"/>
            <w:r>
              <w:t xml:space="preserve"> </w:t>
            </w:r>
            <w:proofErr w:type="spellStart"/>
            <w:r>
              <w:t>рівня</w:t>
            </w:r>
            <w:proofErr w:type="spellEnd"/>
            <w:r>
              <w:t xml:space="preserve"> </w:t>
            </w:r>
            <w:proofErr w:type="spellStart"/>
            <w:r>
              <w:t>безпеки</w:t>
            </w:r>
            <w:proofErr w:type="spellEnd"/>
            <w:r>
              <w:t xml:space="preserve"> </w:t>
            </w:r>
            <w:proofErr w:type="spellStart"/>
            <w:r>
              <w:t>мешканців</w:t>
            </w:r>
            <w:proofErr w:type="spellEnd"/>
            <w:r>
              <w:t xml:space="preserve"> </w:t>
            </w:r>
            <w:proofErr w:type="spellStart"/>
            <w:r>
              <w:t>міста</w:t>
            </w:r>
            <w:proofErr w:type="spellEnd"/>
            <w:r>
              <w:t xml:space="preserve"> та </w:t>
            </w:r>
            <w:proofErr w:type="spellStart"/>
            <w:r>
              <w:t>покращення</w:t>
            </w:r>
            <w:proofErr w:type="spellEnd"/>
            <w:r>
              <w:t xml:space="preserve"> </w:t>
            </w:r>
            <w:proofErr w:type="spellStart"/>
            <w:r>
              <w:t>рівня</w:t>
            </w:r>
            <w:proofErr w:type="spellEnd"/>
            <w:r>
              <w:t xml:space="preserve"> благоустрою </w:t>
            </w:r>
            <w:proofErr w:type="spellStart"/>
            <w:r>
              <w:t>міста</w:t>
            </w:r>
            <w:proofErr w:type="spellEnd"/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BCA" w:rsidRDefault="00CA08A7">
            <w:r>
              <w:rPr>
                <w:sz w:val="24"/>
              </w:rPr>
              <w:t xml:space="preserve">5.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roofErr w:type="spellStart"/>
            <w:r>
              <w:t>Покращення</w:t>
            </w:r>
            <w:proofErr w:type="spellEnd"/>
            <w:r>
              <w:t xml:space="preserve"> стану </w:t>
            </w:r>
            <w:proofErr w:type="spellStart"/>
            <w:r>
              <w:t>автомобільних</w:t>
            </w:r>
            <w:proofErr w:type="spellEnd"/>
            <w:r>
              <w:t xml:space="preserve"> </w:t>
            </w:r>
            <w:proofErr w:type="spellStart"/>
            <w:r>
              <w:t>доріг</w:t>
            </w:r>
            <w:proofErr w:type="spellEnd"/>
            <w:r>
              <w:t xml:space="preserve"> та </w:t>
            </w:r>
            <w:proofErr w:type="spellStart"/>
            <w:r>
              <w:t>дорожньої</w:t>
            </w:r>
            <w:proofErr w:type="spellEnd"/>
            <w:r>
              <w:t xml:space="preserve"> </w:t>
            </w:r>
            <w:proofErr w:type="spellStart"/>
            <w:r>
              <w:t>інфраструктури</w:t>
            </w:r>
            <w:proofErr w:type="spellEnd"/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256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A61BCA" w:rsidRDefault="00A61BCA">
            <w:pPr>
              <w:pStyle w:val="EMPTYCELLSTYLE"/>
            </w:pPr>
          </w:p>
        </w:tc>
        <w:tc>
          <w:tcPr>
            <w:tcW w:w="32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8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02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8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r>
              <w:rPr>
                <w:sz w:val="24"/>
              </w:rPr>
              <w:t xml:space="preserve">6.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left="60"/>
            </w:pPr>
            <w:proofErr w:type="spellStart"/>
            <w:r>
              <w:t>Утримання</w:t>
            </w:r>
            <w:proofErr w:type="spellEnd"/>
            <w:r>
              <w:t xml:space="preserve"> та </w:t>
            </w:r>
            <w:proofErr w:type="spellStart"/>
            <w:r>
              <w:t>розвиток</w:t>
            </w:r>
            <w:proofErr w:type="spellEnd"/>
            <w:r>
              <w:t xml:space="preserve"> </w:t>
            </w:r>
            <w:proofErr w:type="spellStart"/>
            <w:r>
              <w:t>автомобільних</w:t>
            </w:r>
            <w:proofErr w:type="spellEnd"/>
            <w:r>
              <w:t xml:space="preserve"> </w:t>
            </w:r>
            <w:proofErr w:type="spellStart"/>
            <w:r>
              <w:t>доріг</w:t>
            </w:r>
            <w:proofErr w:type="spellEnd"/>
            <w:r>
              <w:t xml:space="preserve"> та </w:t>
            </w:r>
            <w:proofErr w:type="spellStart"/>
            <w:r>
              <w:t>дорожньої</w:t>
            </w:r>
            <w:proofErr w:type="spellEnd"/>
            <w:r>
              <w:t xml:space="preserve"> </w:t>
            </w:r>
            <w:proofErr w:type="spellStart"/>
            <w:r>
              <w:t>інфраструктури</w:t>
            </w:r>
            <w:proofErr w:type="spellEnd"/>
            <w:r>
              <w:t xml:space="preserve"> за </w:t>
            </w:r>
            <w:proofErr w:type="spellStart"/>
            <w:r>
              <w:t>рахунок</w:t>
            </w:r>
            <w:proofErr w:type="spellEnd"/>
            <w:r>
              <w:t xml:space="preserve"> </w:t>
            </w:r>
            <w:proofErr w:type="spellStart"/>
            <w:r>
              <w:t>трансфертів</w:t>
            </w:r>
            <w:proofErr w:type="spellEnd"/>
            <w:r>
              <w:t xml:space="preserve">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інших</w:t>
            </w:r>
            <w:proofErr w:type="spellEnd"/>
            <w:r>
              <w:t xml:space="preserve"> </w:t>
            </w:r>
            <w:proofErr w:type="spellStart"/>
            <w:r>
              <w:t>місцевих</w:t>
            </w:r>
            <w:proofErr w:type="spellEnd"/>
            <w:r>
              <w:t xml:space="preserve"> </w:t>
            </w:r>
            <w:proofErr w:type="spellStart"/>
            <w:r>
              <w:t>бюджеті</w:t>
            </w:r>
            <w:proofErr w:type="gramStart"/>
            <w: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r>
              <w:rPr>
                <w:sz w:val="24"/>
              </w:rPr>
              <w:t xml:space="preserve">7. </w:t>
            </w:r>
            <w:proofErr w:type="spellStart"/>
            <w:r>
              <w:rPr>
                <w:sz w:val="24"/>
              </w:rPr>
              <w:t>Видатки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 xml:space="preserve"> бюджету) та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коштів</w:t>
            </w:r>
            <w:proofErr w:type="spellEnd"/>
            <w:r>
              <w:rPr>
                <w:sz w:val="24"/>
              </w:rPr>
              <w:t xml:space="preserve"> за </w:t>
            </w:r>
            <w:proofErr w:type="gramStart"/>
            <w:r>
              <w:rPr>
                <w:sz w:val="24"/>
              </w:rPr>
              <w:t>бюджетною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програмою</w:t>
            </w:r>
            <w:proofErr w:type="spellEnd"/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256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A61BCA" w:rsidRDefault="00A61BCA">
            <w:pPr>
              <w:pStyle w:val="EMPTYCELLSTYLE"/>
            </w:pPr>
          </w:p>
        </w:tc>
        <w:tc>
          <w:tcPr>
            <w:tcW w:w="32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8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02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8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BCA" w:rsidRDefault="00CA08A7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Напрями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використання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</w:t>
            </w:r>
            <w:proofErr w:type="gramStart"/>
            <w:r>
              <w:rPr>
                <w:sz w:val="16"/>
              </w:rPr>
              <w:t>в</w:t>
            </w:r>
            <w:proofErr w:type="spellEnd"/>
            <w:proofErr w:type="gramEnd"/>
            <w:r>
              <w:rPr>
                <w:sz w:val="16"/>
              </w:rPr>
              <w:t>*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Касові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надані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Придбання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та установка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знакі</w:t>
            </w:r>
            <w:proofErr w:type="gramStart"/>
            <w:r>
              <w:rPr>
                <w:rFonts w:ascii="Arial" w:eastAsia="Arial" w:hAnsi="Arial" w:cs="Arial"/>
                <w:i/>
                <w:sz w:val="16"/>
              </w:rPr>
              <w:t>в</w:t>
            </w:r>
            <w:proofErr w:type="spellEnd"/>
            <w:proofErr w:type="gram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150000,00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150000,00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132506,32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132506,32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-17493,68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b/>
                <w:sz w:val="16"/>
              </w:rPr>
              <w:t>-17493,68</w:t>
            </w: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256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A61BCA" w:rsidRDefault="00A61BCA">
            <w:pPr>
              <w:pStyle w:val="EMPTYCELLSTYLE"/>
            </w:pPr>
          </w:p>
        </w:tc>
        <w:tc>
          <w:tcPr>
            <w:tcW w:w="32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8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02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8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61BCA" w:rsidRDefault="00A61BC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44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</w:rPr>
              <w:t>Усього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b/>
                <w:sz w:val="16"/>
              </w:rPr>
              <w:t>150000,00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b/>
                <w:sz w:val="16"/>
              </w:rPr>
              <w:t>150000,00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b/>
                <w:sz w:val="16"/>
              </w:rPr>
              <w:t>132506,32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b/>
                <w:sz w:val="16"/>
              </w:rPr>
              <w:t>132506,32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b/>
                <w:sz w:val="16"/>
              </w:rPr>
              <w:t>-17493,68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b/>
                <w:sz w:val="16"/>
              </w:rPr>
              <w:t>-17493,68</w:t>
            </w: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44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Видатки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 xml:space="preserve"> бюджету) на </w:t>
            </w:r>
            <w:proofErr w:type="spellStart"/>
            <w:r>
              <w:rPr>
                <w:sz w:val="24"/>
              </w:rPr>
              <w:t>реалізацію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які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в межах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44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BCA" w:rsidRDefault="00CA08A7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>/</w:t>
            </w:r>
            <w:proofErr w:type="spellStart"/>
            <w:proofErr w:type="gramStart"/>
            <w:r>
              <w:rPr>
                <w:sz w:val="16"/>
              </w:rPr>
              <w:t>п</w:t>
            </w:r>
            <w:proofErr w:type="spellEnd"/>
            <w:proofErr w:type="gramEnd"/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місцевої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регіональної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Касові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br/>
              <w:t>(</w:t>
            </w:r>
            <w:proofErr w:type="spellStart"/>
            <w:r>
              <w:rPr>
                <w:sz w:val="16"/>
              </w:rPr>
              <w:t>надані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left="60"/>
            </w:pPr>
            <w:proofErr w:type="gramStart"/>
            <w:r>
              <w:rPr>
                <w:rFonts w:ascii="Arial" w:eastAsia="Arial" w:hAnsi="Arial" w:cs="Arial"/>
                <w:sz w:val="16"/>
              </w:rPr>
              <w:t>Комплексна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"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Розвиток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місцевого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самоврядування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Харківській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області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2017-2021 роки"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150000,00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150000,00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132506,32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132506,32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-17493,68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b/>
                <w:sz w:val="18"/>
              </w:rPr>
              <w:t>-17493,68</w:t>
            </w: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b/>
                <w:sz w:val="16"/>
              </w:rPr>
              <w:t>150000,00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b/>
                <w:sz w:val="16"/>
              </w:rPr>
              <w:t>150000,00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b/>
                <w:sz w:val="16"/>
              </w:rPr>
              <w:t>132506,32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b/>
                <w:sz w:val="16"/>
              </w:rPr>
              <w:t>132506,32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b/>
                <w:sz w:val="16"/>
              </w:rPr>
              <w:t>-17493,68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right="60"/>
              <w:jc w:val="right"/>
            </w:pPr>
            <w:r>
              <w:rPr>
                <w:b/>
                <w:sz w:val="16"/>
              </w:rPr>
              <w:t>-17493,68</w:t>
            </w: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їх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>/</w:t>
            </w:r>
            <w:proofErr w:type="spellStart"/>
            <w:proofErr w:type="gramStart"/>
            <w:r>
              <w:rPr>
                <w:sz w:val="16"/>
              </w:rPr>
              <w:t>п</w:t>
            </w:r>
            <w:proofErr w:type="spellEnd"/>
            <w:proofErr w:type="gramEnd"/>
          </w:p>
        </w:tc>
        <w:tc>
          <w:tcPr>
            <w:tcW w:w="29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Показники</w:t>
            </w:r>
            <w:proofErr w:type="spellEnd"/>
          </w:p>
        </w:tc>
        <w:tc>
          <w:tcPr>
            <w:tcW w:w="1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Одиниця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виміру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Джерело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інформації</w:t>
            </w:r>
            <w:proofErr w:type="spellEnd"/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Фактичні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результативні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показники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досягнуті</w:t>
            </w:r>
            <w:proofErr w:type="spellEnd"/>
            <w:r>
              <w:rPr>
                <w:sz w:val="16"/>
              </w:rPr>
              <w:t xml:space="preserve"> за </w:t>
            </w:r>
            <w:proofErr w:type="spellStart"/>
            <w:r>
              <w:rPr>
                <w:sz w:val="16"/>
              </w:rPr>
              <w:t>рахунок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касових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видатків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наданих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кредитів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pStyle w:val="EMPTYCELLSTYLE"/>
            </w:pPr>
          </w:p>
        </w:tc>
        <w:tc>
          <w:tcPr>
            <w:tcW w:w="29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pStyle w:val="EMPTYCELLSTYLE"/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CA08A7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150000,00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150000,00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132506,32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132506,32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-17493,68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-17493,68</w:t>
            </w: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знаків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шт.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проєкт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39,00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39,00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39,00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39,00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3846,15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3846,15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3397,60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3397,60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-448,55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-448,55</w:t>
            </w: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>
            <w:pPr>
              <w:jc w:val="center"/>
            </w:pP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знаків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A61BCA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1BCA" w:rsidRDefault="00CA08A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Pr>
              <w:jc w:val="center"/>
            </w:pP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стану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результативних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показникі</w:t>
            </w:r>
            <w:proofErr w:type="gramStart"/>
            <w:r>
              <w:rPr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61BCA" w:rsidRDefault="00CA08A7">
            <w:proofErr w:type="spellStart"/>
            <w:r>
              <w:t>Виконано</w:t>
            </w:r>
            <w:proofErr w:type="spellEnd"/>
            <w:r>
              <w:t xml:space="preserve"> в </w:t>
            </w:r>
            <w:proofErr w:type="spellStart"/>
            <w:r>
              <w:t>повному</w:t>
            </w:r>
            <w:proofErr w:type="spellEnd"/>
            <w:r>
              <w:t xml:space="preserve"> </w:t>
            </w:r>
            <w:proofErr w:type="spellStart"/>
            <w:r>
              <w:t>обсязі</w:t>
            </w:r>
            <w:proofErr w:type="spellEnd"/>
            <w:r>
              <w:t xml:space="preserve"> </w:t>
            </w:r>
            <w:r>
              <w:br/>
            </w:r>
            <w:proofErr w:type="spellStart"/>
            <w:r>
              <w:t>Економія</w:t>
            </w:r>
            <w:proofErr w:type="spellEnd"/>
            <w:r>
              <w:t xml:space="preserve"> </w:t>
            </w:r>
            <w:proofErr w:type="spellStart"/>
            <w:r>
              <w:t>кошті</w:t>
            </w:r>
            <w:proofErr w:type="gramStart"/>
            <w: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44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61BCA" w:rsidRDefault="00A61BC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8740" w:type="dxa"/>
            <w:gridSpan w:val="9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4400" w:type="dxa"/>
            <w:gridSpan w:val="5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BCA" w:rsidRDefault="00CA08A7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Узагальнений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висновок</w:t>
            </w:r>
            <w:proofErr w:type="spellEnd"/>
            <w:r>
              <w:rPr>
                <w:sz w:val="24"/>
              </w:rPr>
              <w:t xml:space="preserve"> про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BCA" w:rsidRDefault="00A61BCA"/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8740" w:type="dxa"/>
            <w:gridSpan w:val="9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4400" w:type="dxa"/>
            <w:gridSpan w:val="5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BCA" w:rsidRDefault="00CA08A7">
            <w:r>
              <w:rPr>
                <w:sz w:val="16"/>
              </w:rPr>
              <w:t xml:space="preserve">* </w:t>
            </w:r>
            <w:proofErr w:type="spellStart"/>
            <w:r>
              <w:rPr>
                <w:sz w:val="16"/>
              </w:rPr>
              <w:t>Зазначаються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вс</w:t>
            </w:r>
            <w:proofErr w:type="gramEnd"/>
            <w:r>
              <w:rPr>
                <w:sz w:val="16"/>
              </w:rPr>
              <w:t>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напрями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використання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коштів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затверджені</w:t>
            </w:r>
            <w:proofErr w:type="spellEnd"/>
            <w:r>
              <w:rPr>
                <w:sz w:val="16"/>
              </w:rPr>
              <w:t xml:space="preserve"> у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BCA" w:rsidRDefault="00CA08A7">
            <w:pPr>
              <w:ind w:right="60"/>
            </w:pPr>
            <w:r>
              <w:rPr>
                <w:b/>
              </w:rPr>
              <w:t xml:space="preserve">Начальник </w:t>
            </w:r>
            <w:proofErr w:type="spellStart"/>
            <w:r>
              <w:rPr>
                <w:b/>
              </w:rPr>
              <w:t>відділу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BCA" w:rsidRDefault="00CA08A7">
            <w:proofErr w:type="spellStart"/>
            <w:r>
              <w:t>Олександр</w:t>
            </w:r>
            <w:proofErr w:type="spellEnd"/>
            <w:r>
              <w:t xml:space="preserve"> ЛОЗОВСЬКИЙ</w:t>
            </w: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8740" w:type="dxa"/>
            <w:gridSpan w:val="9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BCA" w:rsidRDefault="00CA08A7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BCA" w:rsidRDefault="00CA08A7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BCA" w:rsidRDefault="00CA08A7">
            <w:proofErr w:type="spellStart"/>
            <w:r>
              <w:rPr>
                <w:b/>
              </w:rPr>
              <w:t>Головний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спеціалі</w:t>
            </w:r>
            <w:proofErr w:type="gramStart"/>
            <w:r>
              <w:rPr>
                <w:b/>
              </w:rPr>
              <w:t>ст</w:t>
            </w:r>
            <w:proofErr w:type="spellEnd"/>
            <w:proofErr w:type="gramEnd"/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BCA" w:rsidRDefault="00CA08A7">
            <w:proofErr w:type="spellStart"/>
            <w:proofErr w:type="gramStart"/>
            <w:r>
              <w:t>В</w:t>
            </w:r>
            <w:proofErr w:type="gramEnd"/>
            <w:r>
              <w:t>іта</w:t>
            </w:r>
            <w:proofErr w:type="spellEnd"/>
            <w:r>
              <w:t xml:space="preserve"> ГЛАВАЦЬКА</w:t>
            </w: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  <w:tr w:rsidR="00A61BC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7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8740" w:type="dxa"/>
            <w:gridSpan w:val="9"/>
          </w:tcPr>
          <w:p w:rsidR="00A61BCA" w:rsidRDefault="00A61BCA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BCA" w:rsidRDefault="00CA08A7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BCA" w:rsidRDefault="00CA08A7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100" w:type="dxa"/>
          </w:tcPr>
          <w:p w:rsidR="00A61BCA" w:rsidRDefault="00A61BCA">
            <w:pPr>
              <w:pStyle w:val="EMPTYCELLSTYLE"/>
            </w:pPr>
          </w:p>
        </w:tc>
        <w:tc>
          <w:tcPr>
            <w:tcW w:w="400" w:type="dxa"/>
          </w:tcPr>
          <w:p w:rsidR="00A61BCA" w:rsidRDefault="00A61BCA">
            <w:pPr>
              <w:pStyle w:val="EMPTYCELLSTYLE"/>
            </w:pPr>
          </w:p>
        </w:tc>
      </w:tr>
    </w:tbl>
    <w:p w:rsidR="00CA08A7" w:rsidRDefault="00CA08A7"/>
    <w:sectPr w:rsidR="00CA08A7" w:rsidSect="00A61BC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800"/>
  <w:characterSpacingControl w:val="doNotCompress"/>
  <w:compat/>
  <w:rsids>
    <w:rsidRoot w:val="00A61BCA"/>
    <w:rsid w:val="0083326A"/>
    <w:rsid w:val="00A61BCA"/>
    <w:rsid w:val="00CA0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61BCA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</dc:creator>
  <cp:lastModifiedBy>JKG</cp:lastModifiedBy>
  <cp:revision>2</cp:revision>
  <dcterms:created xsi:type="dcterms:W3CDTF">2021-02-16T12:34:00Z</dcterms:created>
  <dcterms:modified xsi:type="dcterms:W3CDTF">2021-02-16T12:34:00Z</dcterms:modified>
</cp:coreProperties>
</file>